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D21EAB" w:rsidRPr="0041788E">
        <w:trPr>
          <w:trHeight w:val="2091"/>
        </w:trPr>
        <w:tc>
          <w:tcPr>
            <w:tcW w:w="4503" w:type="dxa"/>
            <w:gridSpan w:val="3"/>
          </w:tcPr>
          <w:p w:rsidR="00D21EAB" w:rsidRPr="00442634" w:rsidRDefault="00D21EAB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21EAB" w:rsidRPr="00442634" w:rsidRDefault="00D21EAB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21EAB" w:rsidRPr="00442634" w:rsidRDefault="00D21EAB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D21EAB" w:rsidRPr="00442634" w:rsidRDefault="00D21EAB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21EAB" w:rsidRPr="00442634" w:rsidRDefault="00D21EAB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D21EAB" w:rsidRPr="00442634" w:rsidRDefault="00D21EAB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AB" w:rsidRPr="00442634" w:rsidRDefault="00D21EAB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D21EAB" w:rsidRDefault="00D21EAB" w:rsidP="00AE674F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EAB" w:rsidRPr="0041788E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1EAB" w:rsidRDefault="00D21EAB" w:rsidP="003930C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</w:tc>
        <w:tc>
          <w:tcPr>
            <w:tcW w:w="591" w:type="dxa"/>
          </w:tcPr>
          <w:p w:rsidR="00D21EAB" w:rsidRDefault="00D21EAB" w:rsidP="00AE674F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1EAB" w:rsidRDefault="00D21EAB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09-п</w:t>
            </w:r>
          </w:p>
        </w:tc>
      </w:tr>
      <w:tr w:rsidR="00D21EAB" w:rsidRPr="0041788E">
        <w:trPr>
          <w:trHeight w:val="302"/>
        </w:trPr>
        <w:tc>
          <w:tcPr>
            <w:tcW w:w="4503" w:type="dxa"/>
            <w:gridSpan w:val="3"/>
          </w:tcPr>
          <w:p w:rsidR="00D21EAB" w:rsidRDefault="00D21EAB" w:rsidP="00442634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с.Алексеевка</w:t>
            </w:r>
          </w:p>
        </w:tc>
      </w:tr>
    </w:tbl>
    <w:p w:rsidR="00D21EAB" w:rsidRDefault="00D21EAB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Pr="00C072A5" w:rsidRDefault="00D21EAB" w:rsidP="00C072A5">
      <w:pPr>
        <w:shd w:val="clear" w:color="auto" w:fill="FFFFFF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от 14.11.2018 № 82-п </w:t>
      </w:r>
      <w:r w:rsidRPr="00C072A5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первичного воинского учета на территории</w:t>
      </w:r>
      <w:r w:rsidRPr="00C072A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72A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C072A5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C072A5">
        <w:rPr>
          <w:rFonts w:ascii="Times New Roman" w:hAnsi="Times New Roman" w:cs="Times New Roman"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72A5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72A5">
        <w:rPr>
          <w:rFonts w:ascii="Times New Roman" w:hAnsi="Times New Roman" w:cs="Times New Roman"/>
          <w:sz w:val="28"/>
          <w:szCs w:val="28"/>
        </w:rPr>
        <w:t xml:space="preserve"> годы»»</w:t>
      </w:r>
    </w:p>
    <w:p w:rsidR="00D21EAB" w:rsidRDefault="00D21EAB" w:rsidP="00C072A5">
      <w:pPr>
        <w:pStyle w:val="BodyTextIndent"/>
        <w:spacing w:line="200" w:lineRule="atLeast"/>
      </w:pPr>
    </w:p>
    <w:p w:rsidR="00D21EAB" w:rsidRDefault="00D21EAB" w:rsidP="003A389E">
      <w:pPr>
        <w:pStyle w:val="BodyTextIndent"/>
        <w:spacing w:line="200" w:lineRule="atLeast"/>
      </w:pPr>
      <w:r>
        <w:t>В целях повышения результативности исполнения действующей муниципальной программы в сфере организации и осуществления первичного воинского учета на территории муниципального образования Алексеевский сельсовет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 Алексеевского сельсовета  от 16.05.2017 № 39-п </w:t>
      </w:r>
      <w:r w:rsidRPr="009A52CF">
        <w:t>«О</w:t>
      </w:r>
      <w:r>
        <w:t>б утверждении</w:t>
      </w:r>
      <w:r w:rsidRPr="009A52CF">
        <w:t xml:space="preserve"> порядк</w:t>
      </w:r>
      <w:r>
        <w:t>а разработки,</w:t>
      </w:r>
      <w:r w:rsidRPr="009A52CF">
        <w:t xml:space="preserve"> реализации </w:t>
      </w:r>
      <w:r>
        <w:t xml:space="preserve">и </w:t>
      </w:r>
      <w:r w:rsidRPr="009A52CF">
        <w:t>оценки эффективности муниципа</w:t>
      </w:r>
      <w:r>
        <w:t>льных  программ муниципального образования Алексеевский сельсовет Ташлинского района Оренбургской области</w:t>
      </w:r>
      <w:r w:rsidRPr="009A52CF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>
        <w:t xml:space="preserve"> Алексеевский</w:t>
      </w:r>
      <w:r w:rsidRPr="00D84A24">
        <w:t xml:space="preserve"> сельсовет Ташлинского  района Оренбургской области: </w:t>
      </w:r>
      <w:r>
        <w:t xml:space="preserve"> </w:t>
      </w:r>
    </w:p>
    <w:p w:rsidR="00D21EAB" w:rsidRPr="008F7C34" w:rsidRDefault="00D21EAB" w:rsidP="00C072A5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F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82-п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Pr="00C072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первичного воинского учета на территории</w:t>
      </w:r>
      <w:r w:rsidRPr="00C072A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72A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Алексеевский </w:t>
      </w:r>
      <w:r w:rsidRPr="00C072A5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C072A5">
        <w:rPr>
          <w:rFonts w:ascii="Times New Roman" w:hAnsi="Times New Roman" w:cs="Times New Roman"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72A5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72A5">
        <w:rPr>
          <w:rFonts w:ascii="Times New Roman" w:hAnsi="Times New Roman" w:cs="Times New Roman"/>
          <w:sz w:val="28"/>
          <w:szCs w:val="28"/>
        </w:rPr>
        <w:t xml:space="preserve"> годы»»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1EAB" w:rsidRPr="00E41D03" w:rsidRDefault="00D21EAB" w:rsidP="00C072A5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D21EAB" w:rsidRPr="0011135F" w:rsidRDefault="00D21EAB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>
        <w:rPr>
          <w:rFonts w:ascii="Times New Roman" w:hAnsi="Times New Roman" w:cs="Times New Roman"/>
          <w:sz w:val="28"/>
          <w:szCs w:val="28"/>
        </w:rPr>
        <w:t xml:space="preserve"> 634,6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D21EAB" w:rsidRPr="0011135F" w:rsidRDefault="00D21EAB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94,5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21EAB" w:rsidRPr="0011135F" w:rsidRDefault="00D21EAB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102,1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21EAB" w:rsidRPr="0011135F" w:rsidRDefault="00D21EAB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135F">
        <w:rPr>
          <w:rFonts w:ascii="Times New Roman" w:hAnsi="Times New Roman" w:cs="Times New Roman"/>
          <w:sz w:val="28"/>
          <w:szCs w:val="28"/>
        </w:rPr>
        <w:t xml:space="preserve">1 г. – </w:t>
      </w:r>
      <w:r>
        <w:rPr>
          <w:rFonts w:ascii="Times New Roman" w:hAnsi="Times New Roman" w:cs="Times New Roman"/>
          <w:sz w:val="28"/>
          <w:szCs w:val="28"/>
        </w:rPr>
        <w:t xml:space="preserve"> 105,0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21EAB" w:rsidRPr="0011135F" w:rsidRDefault="00D21EAB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107,3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21EAB" w:rsidRPr="0011135F" w:rsidRDefault="00D21EAB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110,9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21EAB" w:rsidRPr="0011135F" w:rsidRDefault="00D21EAB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114,8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D21EAB" w:rsidRPr="007A6198" w:rsidRDefault="00D21EAB" w:rsidP="007A61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6198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D21EAB" w:rsidRPr="007A6198" w:rsidRDefault="00D21EAB" w:rsidP="007A61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198">
        <w:rPr>
          <w:rFonts w:ascii="Times New Roman" w:hAnsi="Times New Roman" w:cs="Times New Roman"/>
          <w:sz w:val="28"/>
          <w:szCs w:val="28"/>
        </w:rPr>
        <w:t>1.2. Раздел 3 «Ресурсное обеспечение программы» приложение № 1 к Программе изложить в новой редакции 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6198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D21EAB" w:rsidRPr="004D03F3" w:rsidRDefault="00D21EAB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D21EAB" w:rsidRPr="004D03F3" w:rsidRDefault="00D21EAB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Pr="004D03F3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03F3">
        <w:rPr>
          <w:rFonts w:ascii="Times New Roman" w:hAnsi="Times New Roman" w:cs="Times New Roman"/>
          <w:sz w:val="28"/>
          <w:szCs w:val="28"/>
        </w:rPr>
        <w:t>.</w:t>
      </w:r>
    </w:p>
    <w:p w:rsidR="00D21EAB" w:rsidRDefault="00D21EAB" w:rsidP="00C072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Pr="004D03F3" w:rsidRDefault="00D21EAB" w:rsidP="00C072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Н.В.Соколенко  </w:t>
      </w:r>
    </w:p>
    <w:p w:rsidR="00D21EAB" w:rsidRDefault="00D21EAB" w:rsidP="00C07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EAB" w:rsidRDefault="00D21EAB" w:rsidP="00C07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21EAB" w:rsidRPr="003A389E" w:rsidRDefault="00D21EAB" w:rsidP="00C072A5">
      <w:pPr>
        <w:jc w:val="both"/>
        <w:rPr>
          <w:rFonts w:ascii="Times New Roman" w:hAnsi="Times New Roman" w:cs="Times New Roman"/>
          <w:sz w:val="28"/>
          <w:szCs w:val="28"/>
        </w:rPr>
      </w:pPr>
      <w:r w:rsidRPr="003A389E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>администрации района, п</w:t>
      </w:r>
      <w:r w:rsidRPr="003A389E">
        <w:rPr>
          <w:rFonts w:ascii="Times New Roman" w:hAnsi="Times New Roman" w:cs="Times New Roman"/>
          <w:sz w:val="28"/>
          <w:szCs w:val="28"/>
        </w:rPr>
        <w:t xml:space="preserve">рокуратуре района, финансовому отделу Ташлинского района, бухгалтеру.  </w:t>
      </w:r>
    </w:p>
    <w:p w:rsidR="00D21EAB" w:rsidRPr="004D03F3" w:rsidRDefault="00D21EAB" w:rsidP="00C07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EAB" w:rsidRDefault="00D21EAB" w:rsidP="00C07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EAB" w:rsidRDefault="00D21EAB" w:rsidP="00C072A5">
      <w:pPr>
        <w:jc w:val="both"/>
        <w:rPr>
          <w:rFonts w:ascii="Times New Roman" w:hAnsi="Times New Roman" w:cs="Times New Roman"/>
          <w:sz w:val="24"/>
          <w:szCs w:val="24"/>
        </w:rPr>
        <w:sectPr w:rsidR="00D21EAB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D21EAB" w:rsidRPr="00AC1B9E" w:rsidRDefault="00D21EAB" w:rsidP="00C072A5">
      <w:pPr>
        <w:rPr>
          <w:rFonts w:cs="Times New Roman"/>
          <w:color w:val="FF0000"/>
          <w:sz w:val="28"/>
          <w:szCs w:val="28"/>
        </w:rPr>
      </w:pPr>
    </w:p>
    <w:p w:rsidR="00D21EAB" w:rsidRDefault="00D21EAB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D21EAB" w:rsidRDefault="00D21EAB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21EAB" w:rsidRDefault="00D21EAB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D21EAB" w:rsidRDefault="00D21EAB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Алексеевский сельсовет </w:t>
      </w:r>
    </w:p>
    <w:p w:rsidR="00D21EAB" w:rsidRDefault="00D21EAB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11.11.2021  № 109-п</w:t>
      </w:r>
    </w:p>
    <w:p w:rsidR="00D21EAB" w:rsidRPr="00D84A24" w:rsidRDefault="00D21EAB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EAB" w:rsidRDefault="00D21EAB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Pr="004D03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Организация и осуществление первичного воинского учета на территории</w:t>
      </w:r>
      <w:r w:rsidRPr="004D03F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D03F3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D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Алексеевский </w:t>
      </w:r>
      <w:r w:rsidRPr="004D03F3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Ташлинского района Оренбургской области</w:t>
      </w:r>
      <w:r w:rsidRPr="004D03F3">
        <w:rPr>
          <w:rFonts w:ascii="Times New Roman" w:hAnsi="Times New Roman" w:cs="Times New Roman"/>
          <w:sz w:val="24"/>
          <w:szCs w:val="24"/>
        </w:rPr>
        <w:t xml:space="preserve"> 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D03F3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03F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21EAB" w:rsidRPr="004D03F3" w:rsidRDefault="00D21EAB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EAB" w:rsidRPr="00D84A24" w:rsidRDefault="00D21EAB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D21EAB" w:rsidRDefault="00D21EAB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Организация и осуществление первичного воинского учета на территории муниципального образования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Алексеевский сельсовет Ташлинского района Оренбургской области</w:t>
      </w:r>
    </w:p>
    <w:p w:rsidR="00D21EAB" w:rsidRDefault="00D21EAB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4A2">
        <w:rPr>
          <w:rFonts w:ascii="Times New Roman" w:hAnsi="Times New Roman" w:cs="Times New Roman"/>
          <w:b/>
          <w:bCs/>
          <w:sz w:val="28"/>
          <w:szCs w:val="28"/>
        </w:rPr>
        <w:t> 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оды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1EAB" w:rsidRDefault="00D21EAB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3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0"/>
        <w:gridCol w:w="3424"/>
        <w:gridCol w:w="1399"/>
        <w:gridCol w:w="906"/>
        <w:gridCol w:w="867"/>
        <w:gridCol w:w="867"/>
        <w:gridCol w:w="716"/>
        <w:gridCol w:w="1024"/>
        <w:gridCol w:w="1127"/>
        <w:gridCol w:w="1997"/>
      </w:tblGrid>
      <w:tr w:rsidR="00D21EAB" w:rsidRPr="0041788E">
        <w:tc>
          <w:tcPr>
            <w:tcW w:w="593" w:type="pct"/>
            <w:vMerge w:val="restar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D21EAB" w:rsidRPr="003A4B7B" w:rsidRDefault="00D21EAB" w:rsidP="00AE674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pct"/>
            <w:vMerge w:val="restart"/>
          </w:tcPr>
          <w:p w:rsidR="00D21EAB" w:rsidRPr="003A4B7B" w:rsidRDefault="00D21EAB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500" w:type="pct"/>
            <w:vMerge w:val="restart"/>
          </w:tcPr>
          <w:p w:rsidR="00D21EAB" w:rsidRPr="003A4B7B" w:rsidRDefault="00D21EAB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969" w:type="pct"/>
            <w:gridSpan w:val="6"/>
          </w:tcPr>
          <w:p w:rsidR="00D21EAB" w:rsidRPr="003A4B7B" w:rsidRDefault="00D21EAB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Объемы финансирования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(без учета инфляции),</w:t>
            </w:r>
            <w:r w:rsidRPr="003A4B7B">
              <w:rPr>
                <w:rFonts w:ascii="Times New Roman" w:hAnsi="Times New Roman" w:cs="Times New Roman"/>
                <w:b/>
                <w:bCs/>
              </w:rPr>
              <w:t xml:space="preserve"> тыс. руб.</w:t>
            </w:r>
          </w:p>
        </w:tc>
        <w:tc>
          <w:tcPr>
            <w:tcW w:w="714" w:type="pct"/>
          </w:tcPr>
          <w:p w:rsidR="00D21EAB" w:rsidRPr="003A4B7B" w:rsidRDefault="00D21EAB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D21EAB" w:rsidRPr="0041788E">
        <w:trPr>
          <w:trHeight w:val="165"/>
        </w:trPr>
        <w:tc>
          <w:tcPr>
            <w:tcW w:w="593" w:type="pct"/>
            <w:vMerge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pct"/>
            <w:vMerge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0" w:type="pct"/>
            <w:vMerge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10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10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56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66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403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4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1EAB" w:rsidRPr="0041788E">
        <w:tc>
          <w:tcPr>
            <w:tcW w:w="593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24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00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4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0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0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6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6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03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4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21EAB" w:rsidRPr="0041788E">
        <w:tc>
          <w:tcPr>
            <w:tcW w:w="5000" w:type="pct"/>
            <w:gridSpan w:val="10"/>
          </w:tcPr>
          <w:p w:rsidR="00D21EAB" w:rsidRPr="003A4B7B" w:rsidRDefault="00D21EAB" w:rsidP="004D03F3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«Создание условий для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обеспечения деятельности военно-учетного стола в администрации муниципального образования Алексеевский сельсовет</w:t>
            </w: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D21EAB" w:rsidRPr="0041788E">
        <w:tc>
          <w:tcPr>
            <w:tcW w:w="593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A4B7B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224" w:type="pct"/>
          </w:tcPr>
          <w:p w:rsidR="00D21EAB" w:rsidRPr="003A4B7B" w:rsidRDefault="00D21EAB" w:rsidP="00AE674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4B7B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</w:rPr>
              <w:t>деятельности (выполнение работ) военно-учетного стола (расходы на оплату труда, приобретение материальных запасов, оплата командировочных расходов и т.д.)</w:t>
            </w:r>
          </w:p>
        </w:tc>
        <w:tc>
          <w:tcPr>
            <w:tcW w:w="500" w:type="pct"/>
          </w:tcPr>
          <w:p w:rsidR="00D21EAB" w:rsidRPr="0041788E" w:rsidRDefault="00D21EAB" w:rsidP="00AE674F">
            <w:pPr>
              <w:spacing w:after="0" w:line="240" w:lineRule="auto"/>
              <w:rPr>
                <w:rFonts w:cs="Times New Roman"/>
              </w:rPr>
            </w:pPr>
            <w:r w:rsidRPr="0041788E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24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310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310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256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366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403" w:type="pct"/>
          </w:tcPr>
          <w:p w:rsidR="00D21EAB" w:rsidRPr="003A4B7B" w:rsidRDefault="00D21EAB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  <w:p w:rsidR="00D21EAB" w:rsidRPr="005D1DAD" w:rsidRDefault="00D21EAB" w:rsidP="00AE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D21EAB" w:rsidRPr="0041788E" w:rsidRDefault="00D21EAB" w:rsidP="0016395F">
            <w:pPr>
              <w:spacing w:after="0" w:line="240" w:lineRule="auto"/>
              <w:rPr>
                <w:rFonts w:cs="Times New Roman"/>
              </w:rPr>
            </w:pPr>
            <w:r w:rsidRPr="0041788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1788E">
              <w:rPr>
                <w:rFonts w:ascii="Times New Roman" w:hAnsi="Times New Roman" w:cs="Times New Roman"/>
              </w:rPr>
              <w:t>образования  Алексеевский сельсовет</w:t>
            </w:r>
          </w:p>
        </w:tc>
      </w:tr>
    </w:tbl>
    <w:p w:rsidR="00D21EAB" w:rsidRPr="00D84A24" w:rsidRDefault="00D21EAB" w:rsidP="00C072A5">
      <w:pPr>
        <w:rPr>
          <w:rFonts w:cs="Times New Roman"/>
          <w:b/>
          <w:bCs/>
          <w:color w:val="000000"/>
          <w:sz w:val="28"/>
          <w:szCs w:val="28"/>
        </w:rPr>
        <w:sectPr w:rsidR="00D21EAB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21EAB" w:rsidRPr="00FB7230" w:rsidRDefault="00D21EAB" w:rsidP="00991A2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23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D21EAB" w:rsidRPr="00FB7230" w:rsidRDefault="00D21EAB" w:rsidP="00991A2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230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D21EAB" w:rsidRPr="00FB7230" w:rsidRDefault="00D21EAB" w:rsidP="00991A24">
      <w:pPr>
        <w:shd w:val="clear" w:color="auto" w:fill="FFFFFF"/>
        <w:tabs>
          <w:tab w:val="left" w:pos="14580"/>
        </w:tabs>
        <w:spacing w:after="0" w:line="240" w:lineRule="auto"/>
        <w:ind w:right="-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230">
        <w:rPr>
          <w:rFonts w:ascii="Times New Roman" w:hAnsi="Times New Roman" w:cs="Times New Roman"/>
          <w:b/>
          <w:bCs/>
          <w:sz w:val="24"/>
          <w:szCs w:val="24"/>
        </w:rPr>
        <w:t>факторов в проекте постановления главы администрации «О внесении изменений в постановление    от 14.11.2018 № 82-п «Об  утверждении муниципальной    программы «Организация и осуществление первичного воинского учета на территории муниципального образования Алексеевский сельсовет Ташлинского района Оренбургской области  на 2019 -2024 годы»»</w:t>
      </w:r>
    </w:p>
    <w:p w:rsidR="00D21EAB" w:rsidRPr="00FB7230" w:rsidRDefault="00D21EAB" w:rsidP="00991A24">
      <w:pPr>
        <w:shd w:val="clear" w:color="auto" w:fill="FFFFFF"/>
        <w:tabs>
          <w:tab w:val="left" w:pos="1418"/>
          <w:tab w:val="left" w:pos="5812"/>
        </w:tabs>
        <w:spacing w:line="240" w:lineRule="auto"/>
        <w:ind w:right="-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 с.Алексеевка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7230"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7230">
        <w:rPr>
          <w:rFonts w:ascii="Times New Roman" w:hAnsi="Times New Roman" w:cs="Times New Roman"/>
          <w:sz w:val="24"/>
          <w:szCs w:val="24"/>
        </w:rPr>
        <w:t xml:space="preserve"> ноября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B723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1EAB" w:rsidRPr="00FB7230" w:rsidRDefault="00D21EAB" w:rsidP="00991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21EAB" w:rsidRPr="00FB7230" w:rsidRDefault="00D21EAB" w:rsidP="00991A24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 w:rsidRPr="00FB7230">
        <w:rPr>
          <w:rFonts w:ascii="Times New Roman" w:hAnsi="Times New Roman" w:cs="Times New Roman"/>
          <w:color w:val="000000"/>
          <w:sz w:val="24"/>
          <w:szCs w:val="24"/>
        </w:rPr>
        <w:t>сельсовет  № 33/ 91-рс от  24.04.2009 г.</w:t>
      </w:r>
    </w:p>
    <w:p w:rsidR="00D21EAB" w:rsidRPr="00FB7230" w:rsidRDefault="00D21EAB" w:rsidP="00991A2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230">
        <w:rPr>
          <w:rFonts w:ascii="Times New Roman" w:hAnsi="Times New Roman" w:cs="Times New Roman"/>
          <w:b/>
          <w:bCs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21EAB" w:rsidRPr="00FB7230" w:rsidRDefault="00D21EAB" w:rsidP="00991A2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FB7230">
        <w:rPr>
          <w:rFonts w:ascii="Times New Roman" w:hAnsi="Times New Roman" w:cs="Times New Roman"/>
          <w:sz w:val="24"/>
          <w:szCs w:val="24"/>
        </w:rPr>
        <w:t>;</w:t>
      </w:r>
    </w:p>
    <w:p w:rsidR="00D21EAB" w:rsidRPr="00FB7230" w:rsidRDefault="00D21EAB" w:rsidP="00991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FB7230">
        <w:rPr>
          <w:rFonts w:ascii="Times New Roman" w:hAnsi="Times New Roman" w:cs="Times New Roman"/>
          <w:sz w:val="24"/>
          <w:szCs w:val="24"/>
        </w:rPr>
        <w:t>;</w:t>
      </w:r>
    </w:p>
    <w:p w:rsidR="00D21EAB" w:rsidRPr="00FB7230" w:rsidRDefault="00D21EAB" w:rsidP="00991A2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FB7230">
        <w:rPr>
          <w:rFonts w:ascii="Times New Roman" w:hAnsi="Times New Roman" w:cs="Times New Roman"/>
          <w:sz w:val="24"/>
          <w:szCs w:val="24"/>
        </w:rPr>
        <w:t>;</w:t>
      </w:r>
    </w:p>
    <w:p w:rsidR="00D21EAB" w:rsidRPr="00FB7230" w:rsidRDefault="00D21EAB" w:rsidP="00991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FB7230">
        <w:rPr>
          <w:rFonts w:ascii="Times New Roman" w:hAnsi="Times New Roman" w:cs="Times New Roman"/>
          <w:sz w:val="24"/>
          <w:szCs w:val="24"/>
        </w:rPr>
        <w:t>;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1EAB" w:rsidRPr="00FB7230" w:rsidRDefault="00D21EAB" w:rsidP="00991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FB723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21EAB" w:rsidRPr="00FB7230" w:rsidRDefault="00D21EAB" w:rsidP="00991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FB7230">
        <w:rPr>
          <w:rFonts w:ascii="Times New Roman" w:hAnsi="Times New Roman" w:cs="Times New Roman"/>
          <w:sz w:val="24"/>
          <w:szCs w:val="24"/>
        </w:rPr>
        <w:t>;</w:t>
      </w:r>
    </w:p>
    <w:p w:rsidR="00D21EAB" w:rsidRPr="00FB7230" w:rsidRDefault="00D21EAB" w:rsidP="00991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FB72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1EAB" w:rsidRPr="00FB7230" w:rsidRDefault="00D21EAB" w:rsidP="00991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FB72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1EAB" w:rsidRPr="00FB7230" w:rsidRDefault="00D21EAB" w:rsidP="00991A24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230">
        <w:rPr>
          <w:rFonts w:ascii="Times New Roman" w:hAnsi="Times New Roman" w:cs="Times New Roman"/>
          <w:b/>
          <w:bCs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21EAB" w:rsidRPr="00FB7230" w:rsidRDefault="00D21EAB" w:rsidP="00991A24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выявлено</w:t>
      </w:r>
      <w:r w:rsidRPr="00FB7230">
        <w:rPr>
          <w:rFonts w:ascii="Times New Roman" w:hAnsi="Times New Roman" w:cs="Times New Roman"/>
          <w:sz w:val="24"/>
          <w:szCs w:val="24"/>
        </w:rPr>
        <w:t>;</w:t>
      </w:r>
    </w:p>
    <w:p w:rsidR="00D21EAB" w:rsidRPr="00FB7230" w:rsidRDefault="00D21EAB" w:rsidP="00991A24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FB7230">
        <w:rPr>
          <w:rFonts w:ascii="Times New Roman" w:hAnsi="Times New Roman" w:cs="Times New Roman"/>
          <w:sz w:val="24"/>
          <w:szCs w:val="24"/>
        </w:rPr>
        <w:t>;</w:t>
      </w:r>
    </w:p>
    <w:p w:rsidR="00D21EAB" w:rsidRPr="00FB7230" w:rsidRDefault="00D21EAB" w:rsidP="00991A2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FB7230">
        <w:rPr>
          <w:rFonts w:ascii="Times New Roman" w:hAnsi="Times New Roman" w:cs="Times New Roman"/>
          <w:sz w:val="24"/>
          <w:szCs w:val="24"/>
        </w:rPr>
        <w:t>.</w:t>
      </w:r>
    </w:p>
    <w:p w:rsidR="00D21EAB" w:rsidRPr="00FB7230" w:rsidRDefault="00D21EAB" w:rsidP="00991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EAB" w:rsidRPr="00FB7230" w:rsidRDefault="00D21EAB" w:rsidP="00991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Н.Л. Солдатова</w:t>
      </w:r>
      <w:r w:rsidRPr="00FB723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21EAB" w:rsidRDefault="00D21EAB" w:rsidP="00991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EAB" w:rsidRDefault="00D21EAB" w:rsidP="00991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30">
        <w:rPr>
          <w:rFonts w:ascii="Times New Roman" w:hAnsi="Times New Roman" w:cs="Times New Roman"/>
          <w:sz w:val="24"/>
          <w:szCs w:val="24"/>
        </w:rPr>
        <w:t>«Согласен»</w:t>
      </w:r>
    </w:p>
    <w:p w:rsidR="00D21EAB" w:rsidRPr="00FB7230" w:rsidRDefault="00D21EAB" w:rsidP="00991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 муниципального образования Алексеевский </w:t>
      </w:r>
      <w:r w:rsidRPr="00FB7230">
        <w:rPr>
          <w:rFonts w:ascii="Times New Roman" w:hAnsi="Times New Roman" w:cs="Times New Roman"/>
          <w:sz w:val="24"/>
          <w:szCs w:val="24"/>
        </w:rPr>
        <w:t xml:space="preserve">сельсовет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7230">
        <w:rPr>
          <w:rFonts w:ascii="Times New Roman" w:hAnsi="Times New Roman" w:cs="Times New Roman"/>
          <w:sz w:val="24"/>
          <w:szCs w:val="24"/>
        </w:rPr>
        <w:t xml:space="preserve">   Н.В.Соколенко</w:t>
      </w:r>
      <w:r w:rsidRPr="00FB723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B7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Pr="00FB7230" w:rsidRDefault="00D21EAB" w:rsidP="00991A2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AB" w:rsidRDefault="00D21EAB" w:rsidP="007F712F">
      <w:pPr>
        <w:pStyle w:val="ConsPlusNormal"/>
        <w:widowControl/>
        <w:ind w:left="9072" w:firstLine="0"/>
        <w:jc w:val="right"/>
      </w:pPr>
      <w:r w:rsidRPr="00D84A24">
        <w:t xml:space="preserve">                                                                                                                              </w:t>
      </w:r>
    </w:p>
    <w:sectPr w:rsidR="00D21EAB" w:rsidSect="00FB723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2A5"/>
    <w:rsid w:val="00034C40"/>
    <w:rsid w:val="000669FA"/>
    <w:rsid w:val="00072912"/>
    <w:rsid w:val="0007459D"/>
    <w:rsid w:val="00084B38"/>
    <w:rsid w:val="0011135F"/>
    <w:rsid w:val="0016395F"/>
    <w:rsid w:val="001B7289"/>
    <w:rsid w:val="002220C5"/>
    <w:rsid w:val="00223A56"/>
    <w:rsid w:val="002B1F63"/>
    <w:rsid w:val="002C16B9"/>
    <w:rsid w:val="002E0D45"/>
    <w:rsid w:val="002F60D7"/>
    <w:rsid w:val="003930CE"/>
    <w:rsid w:val="00397B46"/>
    <w:rsid w:val="003A389E"/>
    <w:rsid w:val="003A410B"/>
    <w:rsid w:val="003A4B7B"/>
    <w:rsid w:val="003D476C"/>
    <w:rsid w:val="003F4554"/>
    <w:rsid w:val="00410630"/>
    <w:rsid w:val="0041788E"/>
    <w:rsid w:val="004303E1"/>
    <w:rsid w:val="00442634"/>
    <w:rsid w:val="00444EF9"/>
    <w:rsid w:val="0048142E"/>
    <w:rsid w:val="004924EC"/>
    <w:rsid w:val="004A5959"/>
    <w:rsid w:val="004D03F3"/>
    <w:rsid w:val="004D474B"/>
    <w:rsid w:val="004F471D"/>
    <w:rsid w:val="00521414"/>
    <w:rsid w:val="00545F4D"/>
    <w:rsid w:val="00563E54"/>
    <w:rsid w:val="005734B5"/>
    <w:rsid w:val="005B6AE4"/>
    <w:rsid w:val="005D1DAD"/>
    <w:rsid w:val="00672344"/>
    <w:rsid w:val="006B646D"/>
    <w:rsid w:val="006B7DC8"/>
    <w:rsid w:val="006C3862"/>
    <w:rsid w:val="006D0778"/>
    <w:rsid w:val="006D442A"/>
    <w:rsid w:val="00762F1F"/>
    <w:rsid w:val="007A6198"/>
    <w:rsid w:val="007B780A"/>
    <w:rsid w:val="007D28BE"/>
    <w:rsid w:val="007F0E6C"/>
    <w:rsid w:val="007F55E1"/>
    <w:rsid w:val="007F712F"/>
    <w:rsid w:val="00892502"/>
    <w:rsid w:val="008A072C"/>
    <w:rsid w:val="008C2C22"/>
    <w:rsid w:val="008F7C34"/>
    <w:rsid w:val="0095135B"/>
    <w:rsid w:val="009535B2"/>
    <w:rsid w:val="00991A24"/>
    <w:rsid w:val="009A52CF"/>
    <w:rsid w:val="009C2DD0"/>
    <w:rsid w:val="009E1844"/>
    <w:rsid w:val="009F026A"/>
    <w:rsid w:val="00A57C16"/>
    <w:rsid w:val="00A959CA"/>
    <w:rsid w:val="00AA328B"/>
    <w:rsid w:val="00AC1B9E"/>
    <w:rsid w:val="00AE674F"/>
    <w:rsid w:val="00B02AFB"/>
    <w:rsid w:val="00B24906"/>
    <w:rsid w:val="00B375E3"/>
    <w:rsid w:val="00BB358C"/>
    <w:rsid w:val="00BD1489"/>
    <w:rsid w:val="00C072A5"/>
    <w:rsid w:val="00C315BE"/>
    <w:rsid w:val="00C87A4E"/>
    <w:rsid w:val="00CC5BDA"/>
    <w:rsid w:val="00CF5908"/>
    <w:rsid w:val="00D21EAB"/>
    <w:rsid w:val="00D40D77"/>
    <w:rsid w:val="00D84A24"/>
    <w:rsid w:val="00DA2E6A"/>
    <w:rsid w:val="00DE508F"/>
    <w:rsid w:val="00DE6304"/>
    <w:rsid w:val="00E00283"/>
    <w:rsid w:val="00E05EE7"/>
    <w:rsid w:val="00E12C7E"/>
    <w:rsid w:val="00E41D03"/>
    <w:rsid w:val="00E45635"/>
    <w:rsid w:val="00EA04A2"/>
    <w:rsid w:val="00F2519E"/>
    <w:rsid w:val="00F4564C"/>
    <w:rsid w:val="00FA28E5"/>
    <w:rsid w:val="00F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A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72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C072A5"/>
    <w:pPr>
      <w:suppressAutoHyphens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72A5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C072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072A5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072A5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C072A5"/>
  </w:style>
  <w:style w:type="character" w:customStyle="1" w:styleId="apple-converted-space">
    <w:name w:val="apple-converted-space"/>
    <w:basedOn w:val="DefaultParagraphFont"/>
    <w:uiPriority w:val="99"/>
    <w:rsid w:val="00C072A5"/>
  </w:style>
  <w:style w:type="paragraph" w:customStyle="1" w:styleId="FR1">
    <w:name w:val="FR1"/>
    <w:uiPriority w:val="99"/>
    <w:rsid w:val="00C072A5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106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0630"/>
    <w:pPr>
      <w:spacing w:before="129" w:after="129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7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80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1195</Words>
  <Characters>6815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9</cp:revision>
  <cp:lastPrinted>2021-11-15T11:24:00Z</cp:lastPrinted>
  <dcterms:created xsi:type="dcterms:W3CDTF">2019-11-19T07:33:00Z</dcterms:created>
  <dcterms:modified xsi:type="dcterms:W3CDTF">2021-11-15T11:25:00Z</dcterms:modified>
</cp:coreProperties>
</file>